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865"/>
        <w:gridCol w:w="1327"/>
        <w:gridCol w:w="4575"/>
      </w:tblGrid>
      <w:tr w:rsidR="00072719" w:rsidTr="00072719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72719" w:rsidRDefault="00072719">
            <w:pPr>
              <w:pStyle w:val="ad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Ы</w:t>
            </w:r>
          </w:p>
          <w:p w:rsidR="00072719" w:rsidRDefault="00072719">
            <w:pPr>
              <w:pStyle w:val="ad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72719" w:rsidRDefault="00072719">
            <w:pPr>
              <w:pStyle w:val="ad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072719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АУЫЛ СОВЕТЫ</w:t>
            </w:r>
          </w:p>
          <w:p w:rsidR="00072719" w:rsidRDefault="00072719">
            <w:pPr>
              <w:pStyle w:val="ad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</w:p>
          <w:p w:rsidR="00072719" w:rsidRDefault="00072719">
            <w:pPr>
              <w:pStyle w:val="ad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072719" w:rsidRDefault="00072719">
            <w:pPr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72719" w:rsidRDefault="0007271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9334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72719" w:rsidRPr="00072719" w:rsidRDefault="00072719" w:rsidP="00072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072719"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072719" w:rsidRPr="00072719" w:rsidRDefault="00072719" w:rsidP="0007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072719"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072719" w:rsidRPr="00072719" w:rsidRDefault="00072719" w:rsidP="0007271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072719">
              <w:rPr>
                <w:b/>
                <w:sz w:val="24"/>
                <w:szCs w:val="24"/>
              </w:rPr>
              <w:t>МЕСЯГУТОВСКИЙ СЕЛЬСОВЕТ</w:t>
            </w:r>
          </w:p>
          <w:p w:rsidR="00072719" w:rsidRPr="00072719" w:rsidRDefault="00072719" w:rsidP="00072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4"/>
                <w:szCs w:val="24"/>
              </w:rPr>
            </w:pPr>
            <w:r w:rsidRPr="00072719">
              <w:rPr>
                <w:rFonts w:ascii="Times New Roman" w:hAnsi="Times New Roman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072719" w:rsidRPr="00072719" w:rsidRDefault="00072719" w:rsidP="00072719">
            <w:pPr>
              <w:pStyle w:val="1"/>
              <w:jc w:val="center"/>
              <w:rPr>
                <w:rFonts w:eastAsiaTheme="minorEastAsia"/>
                <w:sz w:val="24"/>
                <w:szCs w:val="24"/>
              </w:rPr>
            </w:pPr>
            <w:r w:rsidRPr="00072719">
              <w:rPr>
                <w:rFonts w:eastAsiaTheme="minorEastAsia"/>
                <w:spacing w:val="6"/>
                <w:sz w:val="24"/>
                <w:szCs w:val="24"/>
              </w:rPr>
              <w:t>ЯНАУЛЬСКИЙ РАЙОН</w:t>
            </w:r>
          </w:p>
          <w:p w:rsidR="00072719" w:rsidRPr="00072719" w:rsidRDefault="00072719" w:rsidP="00072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719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072719" w:rsidRDefault="00072719">
            <w:pPr>
              <w:pStyle w:val="5"/>
              <w:ind w:left="-108" w:right="-108"/>
              <w:rPr>
                <w:rFonts w:eastAsiaTheme="minorEastAsia"/>
                <w:szCs w:val="24"/>
              </w:rPr>
            </w:pPr>
          </w:p>
        </w:tc>
      </w:tr>
    </w:tbl>
    <w:p w:rsidR="00072719" w:rsidRPr="00072719" w:rsidRDefault="00072719" w:rsidP="00072719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072719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072719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</w:t>
      </w:r>
      <w:r w:rsidRPr="0007271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РЕШЕНИЕ</w:t>
      </w:r>
    </w:p>
    <w:p w:rsidR="00ED19B3" w:rsidRPr="00072719" w:rsidRDefault="00072719" w:rsidP="00072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719">
        <w:rPr>
          <w:rFonts w:ascii="Times New Roman" w:hAnsi="Times New Roman" w:cs="Times New Roman"/>
          <w:sz w:val="28"/>
          <w:szCs w:val="28"/>
        </w:rPr>
        <w:t xml:space="preserve">20 апреля 2016 й.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719">
        <w:rPr>
          <w:rFonts w:ascii="Times New Roman" w:hAnsi="Times New Roman" w:cs="Times New Roman"/>
          <w:sz w:val="28"/>
          <w:szCs w:val="28"/>
        </w:rPr>
        <w:t xml:space="preserve"> №  55/7                              20 апреля 2016 г. </w:t>
      </w:r>
    </w:p>
    <w:p w:rsidR="00072719" w:rsidRPr="00072719" w:rsidRDefault="00072719" w:rsidP="00072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57D" w:rsidRDefault="00752EDC" w:rsidP="0007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3D2441" w:rsidRPr="00072719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E84EB6" w:rsidRPr="00072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 w:rsidRPr="00072719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</w:p>
    <w:p w:rsidR="000D557D" w:rsidRDefault="005A70DE" w:rsidP="0007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9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 w:rsidRPr="00072719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072719">
        <w:rPr>
          <w:rFonts w:ascii="Times New Roman" w:hAnsi="Times New Roman" w:cs="Times New Roman"/>
          <w:b/>
          <w:sz w:val="28"/>
          <w:szCs w:val="28"/>
        </w:rPr>
        <w:t xml:space="preserve"> Месягутовский сельсовет </w:t>
      </w:r>
      <w:r w:rsidR="00410B74" w:rsidRPr="0007271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Pr="00072719">
        <w:rPr>
          <w:rFonts w:ascii="Times New Roman" w:hAnsi="Times New Roman" w:cs="Times New Roman"/>
          <w:b/>
          <w:sz w:val="28"/>
          <w:szCs w:val="28"/>
        </w:rPr>
        <w:t xml:space="preserve">Янаульский </w:t>
      </w:r>
      <w:r w:rsidR="006A6B6E" w:rsidRPr="0007271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072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072719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072719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 w:rsidRPr="00072719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</w:t>
      </w:r>
    </w:p>
    <w:p w:rsidR="00F72AC1" w:rsidRPr="00072719" w:rsidRDefault="00410B74" w:rsidP="00072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19">
        <w:rPr>
          <w:rFonts w:ascii="Times New Roman" w:hAnsi="Times New Roman" w:cs="Times New Roman"/>
          <w:b/>
          <w:sz w:val="28"/>
          <w:szCs w:val="28"/>
        </w:rPr>
        <w:t>об</w:t>
      </w:r>
      <w:r w:rsidR="001C36CC" w:rsidRPr="00072719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072719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Pr="00072719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072719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Pr="00072719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19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072719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12.1 </w:t>
      </w:r>
      <w:r w:rsidR="00072719" w:rsidRPr="0007271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C36CC" w:rsidRPr="00072719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</w:t>
      </w:r>
      <w:r w:rsidR="00072719" w:rsidRPr="00072719">
        <w:rPr>
          <w:rFonts w:ascii="Times New Roman" w:hAnsi="Times New Roman" w:cs="Times New Roman"/>
          <w:sz w:val="28"/>
          <w:szCs w:val="28"/>
        </w:rPr>
        <w:t xml:space="preserve">» </w:t>
      </w:r>
      <w:r w:rsidR="001C36CC" w:rsidRPr="00072719">
        <w:rPr>
          <w:rFonts w:ascii="Times New Roman" w:hAnsi="Times New Roman" w:cs="Times New Roman"/>
          <w:sz w:val="28"/>
          <w:szCs w:val="28"/>
        </w:rPr>
        <w:t xml:space="preserve">и в </w:t>
      </w:r>
      <w:r w:rsidRPr="00072719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 w:rsidRPr="00072719">
        <w:rPr>
          <w:rFonts w:ascii="Times New Roman" w:hAnsi="Times New Roman" w:cs="Times New Roman"/>
          <w:sz w:val="28"/>
          <w:szCs w:val="28"/>
        </w:rPr>
        <w:t>о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072719">
        <w:rPr>
          <w:rFonts w:ascii="Times New Roman" w:hAnsi="Times New Roman" w:cs="Times New Roman"/>
          <w:sz w:val="28"/>
          <w:szCs w:val="28"/>
        </w:rPr>
        <w:t>статьей 12.2 Закона Республики Башкортостан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072719"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 в Республике Башкортостан»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07271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A70DE" w:rsidRPr="00072719">
        <w:rPr>
          <w:rFonts w:ascii="Times New Roman" w:hAnsi="Times New Roman" w:cs="Times New Roman"/>
          <w:sz w:val="28"/>
          <w:szCs w:val="28"/>
        </w:rPr>
        <w:t>сельского</w:t>
      </w:r>
      <w:r w:rsidR="002810D3" w:rsidRPr="000727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Месягутовский сельсовет </w:t>
      </w:r>
      <w:r w:rsidR="00410B74" w:rsidRPr="0007271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5A70DE" w:rsidRPr="00072719">
        <w:rPr>
          <w:rFonts w:ascii="Times New Roman" w:hAnsi="Times New Roman" w:cs="Times New Roman"/>
          <w:sz w:val="28"/>
          <w:szCs w:val="28"/>
        </w:rPr>
        <w:t>Янаульский район</w:t>
      </w:r>
      <w:r w:rsidR="001C36CC" w:rsidRPr="00072719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 w:rsidRPr="00072719">
        <w:rPr>
          <w:rFonts w:ascii="Times New Roman" w:hAnsi="Times New Roman" w:cs="Times New Roman"/>
          <w:sz w:val="28"/>
          <w:szCs w:val="28"/>
        </w:rPr>
        <w:t>решил</w:t>
      </w:r>
      <w:r w:rsidRPr="00072719">
        <w:rPr>
          <w:rFonts w:ascii="Times New Roman" w:hAnsi="Times New Roman" w:cs="Times New Roman"/>
          <w:sz w:val="28"/>
          <w:szCs w:val="28"/>
        </w:rPr>
        <w:t>:</w:t>
      </w:r>
    </w:p>
    <w:p w:rsidR="00D960D3" w:rsidRPr="00072719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19">
        <w:rPr>
          <w:rFonts w:ascii="Times New Roman" w:hAnsi="Times New Roman" w:cs="Times New Roman"/>
          <w:sz w:val="28"/>
          <w:szCs w:val="28"/>
        </w:rPr>
        <w:t>1.</w:t>
      </w:r>
      <w:r w:rsidR="00B66357" w:rsidRPr="00072719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072719">
        <w:rPr>
          <w:rFonts w:ascii="Times New Roman" w:hAnsi="Times New Roman" w:cs="Times New Roman"/>
          <w:sz w:val="28"/>
          <w:szCs w:val="28"/>
        </w:rPr>
        <w:t>представлении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072719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0B74" w:rsidRPr="0007271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70DE" w:rsidRPr="00072719"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="00D4716D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07271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 Янаульский район</w:t>
      </w:r>
      <w:r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07271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072719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072719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07271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D4716D" w:rsidRPr="00072719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072719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072719">
        <w:rPr>
          <w:rFonts w:ascii="Times New Roman" w:hAnsi="Times New Roman" w:cs="Times New Roman"/>
          <w:sz w:val="28"/>
          <w:szCs w:val="28"/>
        </w:rPr>
        <w:t>.</w:t>
      </w:r>
    </w:p>
    <w:p w:rsidR="001C36CC" w:rsidRPr="00072719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19">
        <w:rPr>
          <w:rFonts w:ascii="Times New Roman" w:hAnsi="Times New Roman" w:cs="Times New Roman"/>
          <w:sz w:val="28"/>
          <w:szCs w:val="28"/>
        </w:rPr>
        <w:t xml:space="preserve">2. Создать </w:t>
      </w:r>
      <w:r w:rsidR="00877C23" w:rsidRPr="00072719">
        <w:rPr>
          <w:rFonts w:ascii="Times New Roman" w:hAnsi="Times New Roman" w:cs="Times New Roman"/>
          <w:sz w:val="28"/>
          <w:szCs w:val="28"/>
        </w:rPr>
        <w:t>К</w:t>
      </w:r>
      <w:r w:rsidRPr="00072719">
        <w:rPr>
          <w:rFonts w:ascii="Times New Roman" w:hAnsi="Times New Roman" w:cs="Times New Roman"/>
          <w:sz w:val="28"/>
          <w:szCs w:val="28"/>
        </w:rPr>
        <w:t>омиссию по контролю за достоверностью сведений о доходах, расходах, об имуществе и обязательствах имущественного характера</w:t>
      </w:r>
      <w:r w:rsidR="003166B5" w:rsidRPr="00072719">
        <w:rPr>
          <w:rFonts w:ascii="Times New Roman" w:hAnsi="Times New Roman" w:cs="Times New Roman"/>
          <w:sz w:val="28"/>
          <w:szCs w:val="28"/>
        </w:rPr>
        <w:t>,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A010BA" w:rsidRPr="00072719">
        <w:rPr>
          <w:rFonts w:ascii="Times New Roman" w:hAnsi="Times New Roman" w:cs="Times New Roman"/>
          <w:sz w:val="28"/>
          <w:szCs w:val="28"/>
        </w:rPr>
        <w:t>представляемых депутатами</w:t>
      </w:r>
      <w:r w:rsidRPr="0007271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10B74" w:rsidRPr="00072719">
        <w:rPr>
          <w:rFonts w:ascii="Times New Roman" w:hAnsi="Times New Roman" w:cs="Times New Roman"/>
          <w:sz w:val="28"/>
          <w:szCs w:val="28"/>
        </w:rPr>
        <w:t xml:space="preserve">городского (сельского) поселения </w:t>
      </w:r>
      <w:r w:rsidR="005A70DE" w:rsidRPr="00072719"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 w:rsidR="00D4716D"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07271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72719">
        <w:rPr>
          <w:rFonts w:ascii="Times New Roman" w:hAnsi="Times New Roman" w:cs="Times New Roman"/>
          <w:sz w:val="28"/>
          <w:szCs w:val="28"/>
        </w:rPr>
        <w:t xml:space="preserve"> </w:t>
      </w:r>
      <w:r w:rsidR="005A70DE" w:rsidRPr="00072719">
        <w:rPr>
          <w:rFonts w:ascii="Times New Roman" w:hAnsi="Times New Roman" w:cs="Times New Roman"/>
          <w:sz w:val="28"/>
          <w:szCs w:val="28"/>
        </w:rPr>
        <w:t xml:space="preserve">Янаульский район </w:t>
      </w:r>
      <w:r w:rsidRPr="00072719">
        <w:rPr>
          <w:rFonts w:ascii="Times New Roman" w:hAnsi="Times New Roman" w:cs="Times New Roman"/>
          <w:sz w:val="28"/>
          <w:szCs w:val="28"/>
        </w:rPr>
        <w:t>Р</w:t>
      </w:r>
      <w:r w:rsidR="00D4716D" w:rsidRPr="00072719">
        <w:rPr>
          <w:rFonts w:ascii="Times New Roman" w:hAnsi="Times New Roman" w:cs="Times New Roman"/>
          <w:sz w:val="28"/>
          <w:szCs w:val="28"/>
        </w:rPr>
        <w:t xml:space="preserve">еспублики Башкортостан, а также </w:t>
      </w:r>
      <w:bookmarkStart w:id="0" w:name="_GoBack"/>
      <w:bookmarkEnd w:id="0"/>
      <w:r w:rsidRPr="00072719">
        <w:rPr>
          <w:rFonts w:ascii="Times New Roman" w:hAnsi="Times New Roman" w:cs="Times New Roman"/>
          <w:sz w:val="28"/>
          <w:szCs w:val="28"/>
        </w:rPr>
        <w:t>по урегулированию конфликта интересов в составе согласно приложению № 2 к настоящему Решению.</w:t>
      </w:r>
    </w:p>
    <w:p w:rsidR="006C66B1" w:rsidRPr="00072719" w:rsidRDefault="001C36CC" w:rsidP="006C66B1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19">
        <w:rPr>
          <w:rFonts w:ascii="Times New Roman" w:hAnsi="Times New Roman" w:cs="Times New Roman"/>
          <w:sz w:val="28"/>
          <w:szCs w:val="28"/>
        </w:rPr>
        <w:t>3</w:t>
      </w:r>
      <w:r w:rsidR="00480F4E" w:rsidRPr="00072719">
        <w:rPr>
          <w:rFonts w:ascii="Times New Roman" w:hAnsi="Times New Roman" w:cs="Times New Roman"/>
          <w:sz w:val="28"/>
          <w:szCs w:val="28"/>
        </w:rPr>
        <w:t xml:space="preserve">. </w:t>
      </w:r>
      <w:r w:rsidR="006C66B1" w:rsidRPr="00072719">
        <w:rPr>
          <w:rFonts w:ascii="Times New Roman" w:hAnsi="Times New Roman" w:cs="Times New Roman"/>
          <w:sz w:val="28"/>
          <w:szCs w:val="28"/>
        </w:rPr>
        <w:t>Обнародовать настоящее решение  на информационном стенде</w:t>
      </w:r>
      <w:r w:rsidR="006C66B1" w:rsidRPr="00072719">
        <w:rPr>
          <w:sz w:val="28"/>
          <w:szCs w:val="28"/>
        </w:rPr>
        <w:t xml:space="preserve"> </w:t>
      </w:r>
      <w:r w:rsidR="006C66B1" w:rsidRPr="00072719">
        <w:rPr>
          <w:rFonts w:ascii="Times New Roman" w:hAnsi="Times New Roman" w:cs="Times New Roman"/>
          <w:sz w:val="28"/>
          <w:szCs w:val="28"/>
        </w:rPr>
        <w:t>Администрации сельского поселения Месягутовский сельсовет: Республика Башкортостан, Янаульский район, с.Месягутово, ул.Мира, дом 12 и разместить на  сайте</w:t>
      </w:r>
      <w:r w:rsidR="006C66B1" w:rsidRPr="00072719">
        <w:rPr>
          <w:sz w:val="28"/>
          <w:szCs w:val="28"/>
        </w:rPr>
        <w:t> </w:t>
      </w:r>
      <w:r w:rsidR="006C66B1" w:rsidRPr="00072719">
        <w:rPr>
          <w:rFonts w:ascii="Times New Roman" w:hAnsi="Times New Roman" w:cs="Times New Roman"/>
          <w:sz w:val="28"/>
          <w:szCs w:val="28"/>
        </w:rPr>
        <w:t xml:space="preserve"> сельского поселения Месягутовский сельсовет муниципального района  Янаульский район   Республики Башкортостан по адресу: </w:t>
      </w:r>
      <w:hyperlink r:id="rId9" w:tgtFrame="_blank" w:history="1">
        <w:r w:rsidR="006C66B1" w:rsidRPr="00072719">
          <w:rPr>
            <w:rStyle w:val="ac"/>
            <w:rFonts w:ascii="Times New Roman" w:hAnsi="Times New Roman"/>
            <w:sz w:val="28"/>
            <w:szCs w:val="28"/>
          </w:rPr>
          <w:t>http://mesyagut.ru/</w:t>
        </w:r>
      </w:hyperlink>
      <w:r w:rsidR="006C66B1" w:rsidRPr="00072719">
        <w:rPr>
          <w:rFonts w:ascii="Times New Roman" w:hAnsi="Times New Roman" w:cs="Times New Roman"/>
          <w:sz w:val="28"/>
          <w:szCs w:val="28"/>
        </w:rPr>
        <w:t>.</w:t>
      </w:r>
    </w:p>
    <w:p w:rsidR="00072719" w:rsidRDefault="00072719" w:rsidP="00CC41BF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2719" w:rsidRDefault="00072719" w:rsidP="00CC41BF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C41BF" w:rsidRDefault="005A70DE" w:rsidP="00CC41BF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71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И.И.Ахраров</w:t>
      </w:r>
      <w:r w:rsidR="004210F6" w:rsidRPr="00072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19" w:rsidRPr="00072719" w:rsidRDefault="00072719" w:rsidP="00CC41BF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C66B1" w:rsidRPr="00CC41BF" w:rsidRDefault="00CC41BF" w:rsidP="00CC41BF">
      <w:pPr>
        <w:pStyle w:val="a3"/>
        <w:spacing w:after="0"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6C66B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6B1">
        <w:rPr>
          <w:rFonts w:ascii="Times New Roman" w:hAnsi="Times New Roman" w:cs="Times New Roman"/>
          <w:sz w:val="28"/>
          <w:szCs w:val="28"/>
        </w:rPr>
        <w:t>№ 1</w:t>
      </w:r>
    </w:p>
    <w:p w:rsidR="006C66B1" w:rsidRDefault="006C66B1" w:rsidP="00CC41BF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6C66B1" w:rsidRDefault="006C66B1" w:rsidP="006C66B1">
      <w:pPr>
        <w:spacing w:after="0" w:line="240" w:lineRule="auto"/>
        <w:ind w:left="524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B1" w:rsidRDefault="006C66B1" w:rsidP="006C66B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B1" w:rsidRDefault="006C66B1" w:rsidP="006C66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6C66B1" w:rsidRDefault="006C66B1" w:rsidP="006C66B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представлении депутатами Совета городского (сельского) поселения</w:t>
      </w:r>
      <w:r w:rsidRPr="006C66B1">
        <w:rPr>
          <w:rFonts w:ascii="Times New Roman" w:hAnsi="Times New Roman" w:cs="Times New Roman"/>
          <w:sz w:val="28"/>
          <w:szCs w:val="28"/>
        </w:rPr>
        <w:t xml:space="preserve"> </w:t>
      </w:r>
      <w:r w:rsidRPr="006C66B1">
        <w:rPr>
          <w:rFonts w:ascii="Times New Roman" w:hAnsi="Times New Roman" w:cs="Times New Roman"/>
          <w:b/>
          <w:sz w:val="28"/>
          <w:szCs w:val="28"/>
        </w:rPr>
        <w:t>Месягутовский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района</w:t>
      </w:r>
      <w:r w:rsidRPr="006C66B1">
        <w:rPr>
          <w:rFonts w:ascii="Times New Roman" w:hAnsi="Times New Roman" w:cs="Times New Roman"/>
          <w:sz w:val="28"/>
          <w:szCs w:val="28"/>
        </w:rPr>
        <w:t xml:space="preserve"> </w:t>
      </w:r>
      <w:r w:rsidRPr="006C66B1">
        <w:rPr>
          <w:rFonts w:ascii="Times New Roman" w:hAnsi="Times New Roman" w:cs="Times New Roman"/>
          <w:b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Башкортостансведений о доходах, расходах, об имуществе и обязательствах имущественного характера</w:t>
      </w:r>
    </w:p>
    <w:p w:rsidR="006C66B1" w:rsidRDefault="006C66B1" w:rsidP="006C66B1">
      <w:pPr>
        <w:tabs>
          <w:tab w:val="left" w:pos="5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66B1" w:rsidRDefault="006C66B1" w:rsidP="006C66B1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порядок представления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 w:rsidRPr="006C6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Республики Башкортостан (далее – Депутаты),сведений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  <w:t>(далее - сведения о расходах).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460,не позднее 30 апреля года, следующего за отчетным.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4. Сведения о доходах и расходах представляются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>
        <w:rPr>
          <w:rFonts w:ascii="Times New Roman" w:hAnsi="Times New Roman" w:cs="Times New Roman"/>
          <w:sz w:val="28"/>
          <w:szCs w:val="30"/>
        </w:rPr>
        <w:t xml:space="preserve"> Республики Башкортостан.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</w:t>
      </w:r>
      <w:r>
        <w:rPr>
          <w:rFonts w:ascii="Times New Roman" w:hAnsi="Times New Roman" w:cs="Times New Roman"/>
          <w:sz w:val="28"/>
          <w:szCs w:val="30"/>
        </w:rPr>
        <w:lastRenderedPageBreak/>
        <w:t>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пункте2 настоящего Положения.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Месягутовский сельсовет</w:t>
      </w:r>
      <w:r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 район</w:t>
      </w:r>
      <w:r>
        <w:rPr>
          <w:rFonts w:ascii="Times New Roman" w:hAnsi="Times New Roman" w:cs="Times New Roman"/>
          <w:sz w:val="28"/>
          <w:szCs w:val="30"/>
        </w:rPr>
        <w:t xml:space="preserve">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</w:t>
      </w:r>
      <w:r w:rsidR="000F5FA0">
        <w:rPr>
          <w:rFonts w:ascii="Times New Roman" w:hAnsi="Times New Roman" w:cs="Times New Roman"/>
          <w:sz w:val="28"/>
          <w:szCs w:val="30"/>
        </w:rPr>
        <w:t>х сведений о доходах и расходах д</w:t>
      </w:r>
      <w:r>
        <w:rPr>
          <w:rFonts w:ascii="Times New Roman" w:hAnsi="Times New Roman" w:cs="Times New Roman"/>
          <w:sz w:val="28"/>
          <w:szCs w:val="30"/>
        </w:rPr>
        <w:t>епутат несет ответственность в соответствии с действующим законодательством.</w:t>
      </w:r>
    </w:p>
    <w:p w:rsidR="006C66B1" w:rsidRDefault="006C66B1" w:rsidP="006C66B1"/>
    <w:p w:rsidR="006C66B1" w:rsidRDefault="006C66B1" w:rsidP="006C66B1"/>
    <w:p w:rsidR="006C66B1" w:rsidRDefault="006C66B1">
      <w:r>
        <w:br w:type="page"/>
      </w:r>
    </w:p>
    <w:p w:rsidR="006C66B1" w:rsidRPr="00AB45E1" w:rsidRDefault="006C66B1" w:rsidP="006C66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6C66B1" w:rsidRPr="00C2594A" w:rsidRDefault="006C66B1" w:rsidP="006C66B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6C66B1" w:rsidRDefault="006C66B1" w:rsidP="006C66B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66B1" w:rsidRDefault="006C66B1" w:rsidP="006C66B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C66B1" w:rsidRPr="006C66B1" w:rsidRDefault="006C66B1" w:rsidP="006C66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6B1" w:rsidRDefault="006C66B1" w:rsidP="006C66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C66B1" w:rsidRDefault="006C66B1" w:rsidP="006C66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1D40CD" w:rsidRDefault="006C66B1" w:rsidP="006C66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6C66B1">
        <w:rPr>
          <w:rFonts w:ascii="Times New Roman" w:hAnsi="Times New Roman" w:cs="Times New Roman"/>
          <w:b/>
          <w:sz w:val="28"/>
          <w:szCs w:val="28"/>
        </w:rPr>
        <w:t>Месягутовский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C66B1" w:rsidRDefault="006C66B1" w:rsidP="006C66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B1">
        <w:rPr>
          <w:rFonts w:ascii="Times New Roman" w:hAnsi="Times New Roman" w:cs="Times New Roman"/>
          <w:b/>
          <w:sz w:val="28"/>
          <w:szCs w:val="28"/>
        </w:rPr>
        <w:t>Янаульский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C66B1" w:rsidRPr="00DC4C40" w:rsidRDefault="006C66B1" w:rsidP="006C66B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6C66B1" w:rsidRPr="0047537C" w:rsidRDefault="006C66B1" w:rsidP="006C66B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66B1" w:rsidRPr="0047537C" w:rsidRDefault="006C66B1" w:rsidP="006C66B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6"/>
        <w:gridCol w:w="706"/>
        <w:gridCol w:w="5823"/>
      </w:tblGrid>
      <w:tr w:rsidR="006C66B1" w:rsidTr="007F7713">
        <w:tc>
          <w:tcPr>
            <w:tcW w:w="3473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Мухаева Илюса Хамитовна;</w:t>
            </w:r>
          </w:p>
        </w:tc>
      </w:tr>
      <w:tr w:rsidR="006C66B1" w:rsidTr="007F7713">
        <w:tc>
          <w:tcPr>
            <w:tcW w:w="3473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депутат Совета Хазиева Илиза Фидаевна;</w:t>
            </w:r>
          </w:p>
        </w:tc>
      </w:tr>
      <w:tr w:rsidR="006C66B1" w:rsidTr="007F7713">
        <w:tc>
          <w:tcPr>
            <w:tcW w:w="3473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6C66B1" w:rsidRDefault="006C66B1" w:rsidP="007F771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6C66B1" w:rsidRDefault="001D40CD" w:rsidP="006C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депутат </w:t>
            </w:r>
            <w:r w:rsidR="006C66B1">
              <w:rPr>
                <w:rFonts w:ascii="Times New Roman" w:hAnsi="Times New Roman" w:cs="Times New Roman"/>
                <w:sz w:val="28"/>
                <w:szCs w:val="30"/>
              </w:rPr>
              <w:t>Совета Га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бдрахманова Равиля Мансуряновна</w:t>
            </w:r>
            <w:r w:rsidR="006C66B1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  <w:p w:rsidR="006C66B1" w:rsidRDefault="006C66B1" w:rsidP="006C66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</w:tbl>
    <w:p w:rsidR="006C66B1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C66B1" w:rsidRPr="00D21777" w:rsidRDefault="006C66B1" w:rsidP="006C66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3D5359" w:rsidRPr="006C66B1" w:rsidRDefault="003D5359" w:rsidP="006C66B1">
      <w:pPr>
        <w:jc w:val="center"/>
      </w:pPr>
    </w:p>
    <w:sectPr w:rsidR="003D5359" w:rsidRPr="006C66B1" w:rsidSect="00072719">
      <w:headerReference w:type="default" r:id="rId10"/>
      <w:pgSz w:w="11906" w:h="16838"/>
      <w:pgMar w:top="568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EC6" w:rsidRDefault="000A1EC6" w:rsidP="00AF007A">
      <w:pPr>
        <w:spacing w:after="0" w:line="240" w:lineRule="auto"/>
      </w:pPr>
      <w:r>
        <w:separator/>
      </w:r>
    </w:p>
  </w:endnote>
  <w:endnote w:type="continuationSeparator" w:id="1">
    <w:p w:rsidR="000A1EC6" w:rsidRDefault="000A1EC6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EC6" w:rsidRDefault="000A1EC6" w:rsidP="00AF007A">
      <w:pPr>
        <w:spacing w:after="0" w:line="240" w:lineRule="auto"/>
      </w:pPr>
      <w:r>
        <w:separator/>
      </w:r>
    </w:p>
  </w:footnote>
  <w:footnote w:type="continuationSeparator" w:id="1">
    <w:p w:rsidR="000A1EC6" w:rsidRDefault="000A1EC6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264328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0F5FA0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23A0F"/>
    <w:rsid w:val="00072719"/>
    <w:rsid w:val="00073735"/>
    <w:rsid w:val="000A1EC6"/>
    <w:rsid w:val="000B4EF5"/>
    <w:rsid w:val="000C3613"/>
    <w:rsid w:val="000D557D"/>
    <w:rsid w:val="000F2299"/>
    <w:rsid w:val="000F5FA0"/>
    <w:rsid w:val="000F6874"/>
    <w:rsid w:val="0013273A"/>
    <w:rsid w:val="0018168A"/>
    <w:rsid w:val="00192FAF"/>
    <w:rsid w:val="00196795"/>
    <w:rsid w:val="001A6AA5"/>
    <w:rsid w:val="001B6C4A"/>
    <w:rsid w:val="001C36CC"/>
    <w:rsid w:val="001D40CD"/>
    <w:rsid w:val="001E1C91"/>
    <w:rsid w:val="001E2558"/>
    <w:rsid w:val="001F0722"/>
    <w:rsid w:val="001F5AB7"/>
    <w:rsid w:val="001F5C29"/>
    <w:rsid w:val="00214060"/>
    <w:rsid w:val="00240D52"/>
    <w:rsid w:val="00264328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837AC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46FBC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A70DE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C66B1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8E1688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6AEB"/>
    <w:rsid w:val="00B17040"/>
    <w:rsid w:val="00B22082"/>
    <w:rsid w:val="00B66357"/>
    <w:rsid w:val="00B83CF3"/>
    <w:rsid w:val="00BD0A37"/>
    <w:rsid w:val="00BE264D"/>
    <w:rsid w:val="00BF5802"/>
    <w:rsid w:val="00C33A8D"/>
    <w:rsid w:val="00C34775"/>
    <w:rsid w:val="00C52FC7"/>
    <w:rsid w:val="00C84302"/>
    <w:rsid w:val="00CB2851"/>
    <w:rsid w:val="00CC41BF"/>
    <w:rsid w:val="00CD39C8"/>
    <w:rsid w:val="00CD530B"/>
    <w:rsid w:val="00CE7714"/>
    <w:rsid w:val="00CE7BB8"/>
    <w:rsid w:val="00D209C8"/>
    <w:rsid w:val="00D27D71"/>
    <w:rsid w:val="00D329AF"/>
    <w:rsid w:val="00D4716D"/>
    <w:rsid w:val="00D51BF7"/>
    <w:rsid w:val="00D63AE5"/>
    <w:rsid w:val="00D960D3"/>
    <w:rsid w:val="00DC3B22"/>
    <w:rsid w:val="00DC4C40"/>
    <w:rsid w:val="00DD592B"/>
    <w:rsid w:val="00DF0BB4"/>
    <w:rsid w:val="00DF791A"/>
    <w:rsid w:val="00E12E70"/>
    <w:rsid w:val="00E30C00"/>
    <w:rsid w:val="00E3182D"/>
    <w:rsid w:val="00E3233E"/>
    <w:rsid w:val="00E415EB"/>
    <w:rsid w:val="00E45B1D"/>
    <w:rsid w:val="00E84EB6"/>
    <w:rsid w:val="00EC03FB"/>
    <w:rsid w:val="00ED19B3"/>
    <w:rsid w:val="00EE1FAD"/>
    <w:rsid w:val="00F0599C"/>
    <w:rsid w:val="00F13319"/>
    <w:rsid w:val="00F13805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22"/>
  </w:style>
  <w:style w:type="paragraph" w:styleId="1">
    <w:name w:val="heading 1"/>
    <w:basedOn w:val="a"/>
    <w:next w:val="a"/>
    <w:link w:val="10"/>
    <w:qFormat/>
    <w:rsid w:val="000727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72719"/>
    <w:pPr>
      <w:keepNext/>
      <w:spacing w:after="0" w:line="288" w:lineRule="auto"/>
      <w:jc w:val="center"/>
      <w:outlineLvl w:val="4"/>
    </w:pPr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Nonformat">
    <w:name w:val="ConsNonformat"/>
    <w:uiPriority w:val="99"/>
    <w:semiHidden/>
    <w:rsid w:val="006C66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6C66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Hyperlink"/>
    <w:basedOn w:val="a0"/>
    <w:uiPriority w:val="99"/>
    <w:rsid w:val="006C66B1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072719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2719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0727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0727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727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072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072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sya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13</cp:revision>
  <cp:lastPrinted>2016-04-28T12:38:00Z</cp:lastPrinted>
  <dcterms:created xsi:type="dcterms:W3CDTF">2016-04-08T05:11:00Z</dcterms:created>
  <dcterms:modified xsi:type="dcterms:W3CDTF">2016-05-10T07:10:00Z</dcterms:modified>
</cp:coreProperties>
</file>